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C1B61E">
      <w:pPr>
        <w:snapToGrid w:val="0"/>
        <w:jc w:val="left"/>
        <w:rPr>
          <w:rFonts w:hint="default" w:ascii="宋体" w:hAnsi="宋体"/>
          <w:b w:val="0"/>
          <w:bCs/>
          <w:kern w:val="0"/>
          <w:sz w:val="30"/>
          <w:szCs w:val="30"/>
          <w:lang w:val="en-US" w:eastAsia="zh-CN"/>
        </w:rPr>
      </w:pPr>
      <w:r>
        <w:rPr>
          <w:rFonts w:hint="eastAsia" w:ascii="宋体" w:hAnsi="宋体"/>
          <w:b w:val="0"/>
          <w:bCs/>
          <w:kern w:val="0"/>
          <w:sz w:val="30"/>
          <w:szCs w:val="30"/>
          <w:lang w:eastAsia="zh-CN"/>
        </w:rPr>
        <w:t>附件</w:t>
      </w:r>
      <w:r>
        <w:rPr>
          <w:rFonts w:hint="eastAsia" w:ascii="宋体" w:hAnsi="宋体"/>
          <w:b w:val="0"/>
          <w:bCs/>
          <w:kern w:val="0"/>
          <w:sz w:val="30"/>
          <w:szCs w:val="30"/>
          <w:lang w:val="en-US" w:eastAsia="zh-CN"/>
        </w:rPr>
        <w:t>2</w:t>
      </w:r>
    </w:p>
    <w:p w14:paraId="6EA19E1B">
      <w:pPr>
        <w:snapToGrid w:val="0"/>
        <w:ind w:left="1120" w:hanging="1446" w:hangingChars="400"/>
        <w:jc w:val="center"/>
        <w:rPr>
          <w:rFonts w:hint="eastAsia" w:ascii="宋体" w:hAnsi="宋体"/>
          <w:b/>
          <w:kern w:val="0"/>
          <w:sz w:val="36"/>
          <w:szCs w:val="36"/>
        </w:rPr>
      </w:pPr>
      <w:r>
        <w:rPr>
          <w:rFonts w:hint="eastAsia" w:ascii="宋体" w:hAnsi="宋体"/>
          <w:b/>
          <w:kern w:val="0"/>
          <w:sz w:val="36"/>
          <w:szCs w:val="36"/>
          <w:lang w:val="en-US" w:eastAsia="zh-CN"/>
        </w:rPr>
        <w:t>党委宣传部</w:t>
      </w:r>
      <w:r>
        <w:rPr>
          <w:rFonts w:hint="eastAsia" w:ascii="宋体" w:hAnsi="宋体"/>
          <w:b/>
          <w:kern w:val="0"/>
          <w:sz w:val="36"/>
          <w:szCs w:val="36"/>
        </w:rPr>
        <w:t>公开招聘</w:t>
      </w:r>
      <w:r>
        <w:rPr>
          <w:rFonts w:hint="eastAsia" w:ascii="宋体" w:hAnsi="宋体"/>
          <w:b/>
          <w:kern w:val="0"/>
          <w:sz w:val="36"/>
          <w:szCs w:val="36"/>
          <w:lang w:eastAsia="zh-CN"/>
        </w:rPr>
        <w:t>编制外助理</w:t>
      </w:r>
      <w:r>
        <w:rPr>
          <w:rFonts w:hint="eastAsia" w:ascii="宋体" w:hAnsi="宋体"/>
          <w:b/>
          <w:kern w:val="0"/>
          <w:sz w:val="36"/>
          <w:szCs w:val="36"/>
        </w:rPr>
        <w:t>报名表</w:t>
      </w:r>
    </w:p>
    <w:tbl>
      <w:tblPr>
        <w:tblStyle w:val="3"/>
        <w:tblW w:w="9281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650"/>
        <w:gridCol w:w="1297"/>
        <w:gridCol w:w="1190"/>
        <w:gridCol w:w="1078"/>
        <w:gridCol w:w="1134"/>
        <w:gridCol w:w="1211"/>
        <w:gridCol w:w="2181"/>
      </w:tblGrid>
      <w:tr w14:paraId="758BC60A">
        <w:tblPrEx>
          <w:tblLayout w:type="fixed"/>
        </w:tblPrEx>
        <w:trPr>
          <w:cantSplit/>
          <w:trHeight w:val="599" w:hRule="atLeast"/>
          <w:jc w:val="center"/>
        </w:trPr>
        <w:tc>
          <w:tcPr>
            <w:tcW w:w="1190" w:type="dxa"/>
            <w:gridSpan w:val="2"/>
            <w:vAlign w:val="center"/>
          </w:tcPr>
          <w:p w14:paraId="325B2C91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姓名</w:t>
            </w:r>
          </w:p>
        </w:tc>
        <w:tc>
          <w:tcPr>
            <w:tcW w:w="1297" w:type="dxa"/>
            <w:vAlign w:val="center"/>
          </w:tcPr>
          <w:p w14:paraId="12C85E2B"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190" w:type="dxa"/>
            <w:vAlign w:val="center"/>
          </w:tcPr>
          <w:p w14:paraId="43C8D90B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eastAsia="zh-CN"/>
              </w:rPr>
              <w:t>性别</w:t>
            </w:r>
          </w:p>
        </w:tc>
        <w:tc>
          <w:tcPr>
            <w:tcW w:w="1078" w:type="dxa"/>
            <w:vAlign w:val="center"/>
          </w:tcPr>
          <w:p w14:paraId="5293FE2E"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134" w:type="dxa"/>
            <w:vAlign w:val="center"/>
          </w:tcPr>
          <w:p w14:paraId="09CAAE49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eastAsia="zh-CN"/>
              </w:rPr>
              <w:t>出生年月</w:t>
            </w:r>
          </w:p>
        </w:tc>
        <w:tc>
          <w:tcPr>
            <w:tcW w:w="1211" w:type="dxa"/>
            <w:vAlign w:val="center"/>
          </w:tcPr>
          <w:p w14:paraId="7BED99B9"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181" w:type="dxa"/>
            <w:vMerge w:val="restart"/>
            <w:vAlign w:val="center"/>
          </w:tcPr>
          <w:p w14:paraId="5B158989">
            <w:pPr>
              <w:widowControl/>
              <w:adjustRightInd w:val="0"/>
              <w:snapToGrid w:val="0"/>
              <w:spacing w:line="580" w:lineRule="exact"/>
              <w:ind w:left="-210" w:leftChars="-100" w:right="-210" w:rightChars="-100"/>
              <w:jc w:val="center"/>
              <w:rPr>
                <w:rFonts w:hint="eastAsia" w:ascii="宋体" w:hAnsi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</w:rPr>
              <w:t>（电子版一寸</w:t>
            </w:r>
          </w:p>
          <w:p w14:paraId="57CB560C">
            <w:pPr>
              <w:widowControl/>
              <w:adjustRightInd w:val="0"/>
              <w:snapToGrid w:val="0"/>
              <w:spacing w:line="580" w:lineRule="exact"/>
              <w:ind w:left="-210" w:leftChars="-100" w:right="-210" w:rightChars="-100"/>
              <w:jc w:val="center"/>
              <w:rPr>
                <w:rFonts w:ascii="宋体" w:hAnsi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</w:rPr>
              <w:t>近期彩照）</w:t>
            </w:r>
          </w:p>
        </w:tc>
      </w:tr>
      <w:tr w14:paraId="4A150922">
        <w:tblPrEx>
          <w:tblLayout w:type="fixed"/>
        </w:tblPrEx>
        <w:trPr>
          <w:cantSplit/>
          <w:trHeight w:val="614" w:hRule="atLeast"/>
          <w:jc w:val="center"/>
        </w:trPr>
        <w:tc>
          <w:tcPr>
            <w:tcW w:w="1190" w:type="dxa"/>
            <w:gridSpan w:val="2"/>
            <w:vAlign w:val="center"/>
          </w:tcPr>
          <w:p w14:paraId="29D41933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民族</w:t>
            </w:r>
          </w:p>
        </w:tc>
        <w:tc>
          <w:tcPr>
            <w:tcW w:w="1297" w:type="dxa"/>
            <w:vAlign w:val="center"/>
          </w:tcPr>
          <w:p w14:paraId="18149583"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190" w:type="dxa"/>
            <w:vAlign w:val="center"/>
          </w:tcPr>
          <w:p w14:paraId="12D4DE5D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eastAsia="zh-CN"/>
              </w:rPr>
              <w:t>政治面貌</w:t>
            </w:r>
          </w:p>
        </w:tc>
        <w:tc>
          <w:tcPr>
            <w:tcW w:w="1078" w:type="dxa"/>
            <w:vAlign w:val="center"/>
          </w:tcPr>
          <w:p w14:paraId="598A126A"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134" w:type="dxa"/>
            <w:vAlign w:val="center"/>
          </w:tcPr>
          <w:p w14:paraId="14A8143B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eastAsia="zh-CN"/>
              </w:rPr>
              <w:t>籍贯</w:t>
            </w:r>
          </w:p>
        </w:tc>
        <w:tc>
          <w:tcPr>
            <w:tcW w:w="1211" w:type="dxa"/>
            <w:vAlign w:val="center"/>
          </w:tcPr>
          <w:p w14:paraId="32835743"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181" w:type="dxa"/>
            <w:vMerge w:val="continue"/>
            <w:vAlign w:val="center"/>
          </w:tcPr>
          <w:p w14:paraId="074BE3D5">
            <w:pPr>
              <w:widowControl/>
              <w:adjustRightInd w:val="0"/>
              <w:snapToGrid w:val="0"/>
              <w:spacing w:line="580" w:lineRule="exact"/>
              <w:ind w:left="-210" w:leftChars="-100" w:right="-210" w:rightChars="-100"/>
              <w:jc w:val="center"/>
              <w:rPr>
                <w:rFonts w:ascii="宋体" w:hAnsi="宋体" w:cs="宋体"/>
                <w:kern w:val="0"/>
                <w:sz w:val="20"/>
                <w:szCs w:val="21"/>
              </w:rPr>
            </w:pPr>
          </w:p>
        </w:tc>
      </w:tr>
      <w:tr w14:paraId="51AF3F22">
        <w:tblPrEx>
          <w:tblLayout w:type="fixed"/>
        </w:tblPrEx>
        <w:trPr>
          <w:cantSplit/>
          <w:trHeight w:val="690" w:hRule="atLeast"/>
          <w:jc w:val="center"/>
        </w:trPr>
        <w:tc>
          <w:tcPr>
            <w:tcW w:w="1190" w:type="dxa"/>
            <w:gridSpan w:val="2"/>
            <w:vAlign w:val="center"/>
          </w:tcPr>
          <w:p w14:paraId="0541399A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eastAsia="zh-CN"/>
              </w:rPr>
              <w:t>出生地</w:t>
            </w:r>
          </w:p>
        </w:tc>
        <w:tc>
          <w:tcPr>
            <w:tcW w:w="1297" w:type="dxa"/>
            <w:vAlign w:val="center"/>
          </w:tcPr>
          <w:p w14:paraId="6C0C883D">
            <w:pPr>
              <w:widowControl/>
              <w:spacing w:line="240" w:lineRule="auto"/>
              <w:jc w:val="center"/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190" w:type="dxa"/>
            <w:vAlign w:val="center"/>
          </w:tcPr>
          <w:p w14:paraId="30A0163C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eastAsia="zh-CN"/>
              </w:rPr>
              <w:t>现居住地</w:t>
            </w:r>
          </w:p>
        </w:tc>
        <w:tc>
          <w:tcPr>
            <w:tcW w:w="1078" w:type="dxa"/>
            <w:vAlign w:val="center"/>
          </w:tcPr>
          <w:p w14:paraId="6A838C8B"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134" w:type="dxa"/>
            <w:vAlign w:val="center"/>
          </w:tcPr>
          <w:p w14:paraId="1DC47F68">
            <w:pPr>
              <w:widowControl/>
              <w:spacing w:line="360" w:lineRule="auto"/>
              <w:ind w:right="-105" w:rightChars="-50"/>
              <w:jc w:val="both"/>
              <w:rPr>
                <w:rFonts w:hint="eastAsia" w:ascii="宋体" w:hAnsi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eastAsia="zh-CN"/>
              </w:rPr>
              <w:t>熟悉何种</w:t>
            </w:r>
          </w:p>
          <w:p w14:paraId="792099E1">
            <w:pPr>
              <w:widowControl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eastAsia="zh-CN"/>
              </w:rPr>
              <w:t>语言及水平</w:t>
            </w:r>
          </w:p>
        </w:tc>
        <w:tc>
          <w:tcPr>
            <w:tcW w:w="1211" w:type="dxa"/>
            <w:vAlign w:val="center"/>
          </w:tcPr>
          <w:p w14:paraId="29337B16"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181" w:type="dxa"/>
            <w:vMerge w:val="continue"/>
            <w:vAlign w:val="center"/>
          </w:tcPr>
          <w:p w14:paraId="3ADBB12D">
            <w:pPr>
              <w:widowControl/>
              <w:spacing w:line="580" w:lineRule="exact"/>
              <w:jc w:val="center"/>
              <w:rPr>
                <w:rFonts w:ascii="宋体" w:hAnsi="宋体" w:cs="宋体"/>
                <w:kern w:val="0"/>
                <w:sz w:val="20"/>
                <w:szCs w:val="21"/>
              </w:rPr>
            </w:pPr>
          </w:p>
        </w:tc>
      </w:tr>
      <w:tr w14:paraId="2D889845">
        <w:tblPrEx>
          <w:tblLayout w:type="fixed"/>
        </w:tblPrEx>
        <w:trPr>
          <w:cantSplit/>
          <w:trHeight w:val="360" w:hRule="atLeast"/>
          <w:jc w:val="center"/>
        </w:trPr>
        <w:tc>
          <w:tcPr>
            <w:tcW w:w="2487" w:type="dxa"/>
            <w:gridSpan w:val="3"/>
            <w:vMerge w:val="restart"/>
            <w:vAlign w:val="center"/>
          </w:tcPr>
          <w:p w14:paraId="2D9020E7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身份证件号</w:t>
            </w:r>
          </w:p>
        </w:tc>
        <w:tc>
          <w:tcPr>
            <w:tcW w:w="3402" w:type="dxa"/>
            <w:gridSpan w:val="3"/>
            <w:vMerge w:val="restart"/>
            <w:vAlign w:val="center"/>
          </w:tcPr>
          <w:p w14:paraId="1BF07650">
            <w:pPr>
              <w:widowControl/>
              <w:spacing w:line="58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211" w:type="dxa"/>
            <w:vAlign w:val="center"/>
          </w:tcPr>
          <w:p w14:paraId="32525906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手　　机</w:t>
            </w:r>
          </w:p>
        </w:tc>
        <w:tc>
          <w:tcPr>
            <w:tcW w:w="2181" w:type="dxa"/>
            <w:vAlign w:val="center"/>
          </w:tcPr>
          <w:p w14:paraId="028618D4">
            <w:pPr>
              <w:widowControl/>
              <w:spacing w:line="240" w:lineRule="auto"/>
              <w:jc w:val="center"/>
              <w:rPr>
                <w:rFonts w:ascii="宋体" w:hAnsi="宋体"/>
                <w:snapToGrid w:val="0"/>
                <w:kern w:val="0"/>
                <w:sz w:val="24"/>
                <w:szCs w:val="20"/>
              </w:rPr>
            </w:pPr>
          </w:p>
        </w:tc>
      </w:tr>
      <w:tr w14:paraId="2A696F58">
        <w:tblPrEx>
          <w:tblLayout w:type="fixed"/>
        </w:tblPrEx>
        <w:trPr>
          <w:cantSplit/>
          <w:trHeight w:val="373" w:hRule="atLeast"/>
          <w:jc w:val="center"/>
        </w:trPr>
        <w:tc>
          <w:tcPr>
            <w:tcW w:w="2487" w:type="dxa"/>
            <w:gridSpan w:val="3"/>
            <w:vMerge w:val="continue"/>
            <w:vAlign w:val="center"/>
          </w:tcPr>
          <w:p w14:paraId="66C11BC3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3402" w:type="dxa"/>
            <w:gridSpan w:val="3"/>
            <w:vMerge w:val="continue"/>
            <w:vAlign w:val="center"/>
          </w:tcPr>
          <w:p w14:paraId="521ADC6C">
            <w:pPr>
              <w:widowControl/>
              <w:spacing w:line="58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211" w:type="dxa"/>
            <w:vAlign w:val="center"/>
          </w:tcPr>
          <w:p w14:paraId="6EB10D91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电子邮箱</w:t>
            </w:r>
          </w:p>
        </w:tc>
        <w:tc>
          <w:tcPr>
            <w:tcW w:w="2181" w:type="dxa"/>
            <w:vAlign w:val="center"/>
          </w:tcPr>
          <w:p w14:paraId="6F6A2165">
            <w:pPr>
              <w:widowControl/>
              <w:spacing w:line="240" w:lineRule="auto"/>
              <w:jc w:val="center"/>
              <w:rPr>
                <w:rFonts w:ascii="宋体" w:hAnsi="宋体"/>
                <w:snapToGrid w:val="0"/>
                <w:kern w:val="0"/>
                <w:sz w:val="24"/>
                <w:szCs w:val="20"/>
              </w:rPr>
            </w:pPr>
          </w:p>
        </w:tc>
      </w:tr>
      <w:tr w14:paraId="14693A0B">
        <w:tblPrEx>
          <w:tblLayout w:type="fixed"/>
        </w:tblPrEx>
        <w:trPr>
          <w:cantSplit/>
          <w:trHeight w:val="684" w:hRule="atLeast"/>
          <w:jc w:val="center"/>
        </w:trPr>
        <w:tc>
          <w:tcPr>
            <w:tcW w:w="2487" w:type="dxa"/>
            <w:gridSpan w:val="3"/>
            <w:tcBorders>
              <w:bottom w:val="single" w:color="auto" w:sz="4" w:space="0"/>
            </w:tcBorders>
            <w:vAlign w:val="center"/>
          </w:tcPr>
          <w:p w14:paraId="7A897BDF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eastAsia="zh-CN"/>
              </w:rPr>
              <w:t>毕业学院及专业</w:t>
            </w:r>
          </w:p>
        </w:tc>
        <w:tc>
          <w:tcPr>
            <w:tcW w:w="6794" w:type="dxa"/>
            <w:gridSpan w:val="5"/>
            <w:tcBorders>
              <w:bottom w:val="single" w:color="auto" w:sz="4" w:space="0"/>
            </w:tcBorders>
            <w:vAlign w:val="center"/>
          </w:tcPr>
          <w:p w14:paraId="1E90A6B1">
            <w:pPr>
              <w:widowControl/>
              <w:spacing w:line="580" w:lineRule="exact"/>
              <w:jc w:val="center"/>
              <w:rPr>
                <w:rFonts w:ascii="宋体" w:hAnsi="宋体"/>
                <w:snapToGrid w:val="0"/>
                <w:kern w:val="0"/>
                <w:sz w:val="24"/>
                <w:szCs w:val="20"/>
              </w:rPr>
            </w:pPr>
          </w:p>
        </w:tc>
      </w:tr>
      <w:tr w14:paraId="014F2FD4">
        <w:tblPrEx>
          <w:tblLayout w:type="fixed"/>
        </w:tblPrEx>
        <w:trPr>
          <w:cantSplit/>
          <w:trHeight w:val="1960" w:hRule="atLeast"/>
          <w:jc w:val="center"/>
        </w:trPr>
        <w:tc>
          <w:tcPr>
            <w:tcW w:w="540" w:type="dxa"/>
            <w:vAlign w:val="center"/>
          </w:tcPr>
          <w:p w14:paraId="56425EDE">
            <w:pPr>
              <w:widowControl/>
              <w:spacing w:line="240" w:lineRule="auto"/>
              <w:jc w:val="center"/>
              <w:rPr>
                <w:rFonts w:hint="eastAsia" w:ascii="宋体" w:hAnsi="宋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 w:val="21"/>
                <w:szCs w:val="21"/>
                <w:lang w:eastAsia="zh-CN"/>
              </w:rPr>
              <w:t>学</w:t>
            </w:r>
            <w:r>
              <w:rPr>
                <w:rFonts w:hint="eastAsia" w:ascii="宋体" w:hAnsi="宋体"/>
                <w:snapToGrid w:val="0"/>
                <w:kern w:val="0"/>
                <w:sz w:val="21"/>
                <w:szCs w:val="21"/>
                <w:lang w:val="en-US" w:eastAsia="zh-CN"/>
              </w:rPr>
              <w:t xml:space="preserve">  习</w:t>
            </w:r>
            <w:r>
              <w:rPr>
                <w:rFonts w:hint="eastAsia" w:ascii="宋体" w:hAnsi="宋体"/>
                <w:snapToGrid w:val="0"/>
                <w:kern w:val="0"/>
                <w:sz w:val="21"/>
                <w:szCs w:val="21"/>
              </w:rPr>
              <w:t xml:space="preserve">  经  历</w:t>
            </w:r>
          </w:p>
        </w:tc>
        <w:tc>
          <w:tcPr>
            <w:tcW w:w="8741" w:type="dxa"/>
            <w:gridSpan w:val="7"/>
            <w:vAlign w:val="center"/>
          </w:tcPr>
          <w:p w14:paraId="3863428B">
            <w:pPr>
              <w:widowControl/>
              <w:spacing w:line="240" w:lineRule="auto"/>
              <w:ind w:left="-105" w:leftChars="-50" w:right="-105" w:rightChars="-50"/>
              <w:jc w:val="both"/>
              <w:rPr>
                <w:rFonts w:hint="eastAsia" w:ascii="宋体" w:hAnsi="宋体" w:cs="宋体"/>
                <w:kern w:val="0"/>
                <w:sz w:val="20"/>
                <w:szCs w:val="21"/>
              </w:rPr>
            </w:pPr>
          </w:p>
          <w:p w14:paraId="5AD347A6">
            <w:pPr>
              <w:widowControl/>
              <w:spacing w:line="240" w:lineRule="auto"/>
              <w:ind w:right="-105" w:rightChars="-50"/>
              <w:jc w:val="both"/>
              <w:rPr>
                <w:rFonts w:hint="eastAsia" w:ascii="宋体" w:hAnsi="宋体"/>
                <w:snapToGrid w:val="0"/>
                <w:spacing w:val="4"/>
                <w:kern w:val="0"/>
                <w:sz w:val="24"/>
                <w:szCs w:val="20"/>
              </w:rPr>
            </w:pPr>
          </w:p>
        </w:tc>
      </w:tr>
      <w:tr w14:paraId="4C647484">
        <w:tblPrEx>
          <w:tblLayout w:type="fixed"/>
        </w:tblPrEx>
        <w:trPr>
          <w:cantSplit/>
          <w:trHeight w:val="1640" w:hRule="atLeast"/>
          <w:jc w:val="center"/>
        </w:trPr>
        <w:tc>
          <w:tcPr>
            <w:tcW w:w="540" w:type="dxa"/>
            <w:vAlign w:val="center"/>
          </w:tcPr>
          <w:p w14:paraId="5BE3DFD0">
            <w:pPr>
              <w:widowControl/>
              <w:spacing w:line="240" w:lineRule="auto"/>
              <w:jc w:val="center"/>
              <w:rPr>
                <w:rFonts w:hint="eastAsia" w:ascii="宋体" w:hAnsi="宋体" w:eastAsia="宋体"/>
                <w:snapToGrid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napToGrid w:val="0"/>
                <w:kern w:val="0"/>
                <w:sz w:val="21"/>
                <w:szCs w:val="21"/>
                <w:lang w:val="en-US" w:eastAsia="zh-CN"/>
              </w:rPr>
              <w:t>社</w:t>
            </w:r>
            <w:r>
              <w:rPr>
                <w:rFonts w:hint="eastAsia" w:ascii="宋体" w:hAnsi="宋体"/>
                <w:snapToGrid w:val="0"/>
                <w:kern w:val="0"/>
                <w:sz w:val="21"/>
                <w:szCs w:val="21"/>
                <w:lang w:eastAsia="zh-CN"/>
              </w:rPr>
              <w:t>会实践情况</w:t>
            </w:r>
          </w:p>
        </w:tc>
        <w:tc>
          <w:tcPr>
            <w:tcW w:w="8741" w:type="dxa"/>
            <w:gridSpan w:val="7"/>
            <w:vAlign w:val="center"/>
          </w:tcPr>
          <w:p w14:paraId="57F6309F">
            <w:pPr>
              <w:widowControl/>
              <w:spacing w:line="240" w:lineRule="auto"/>
              <w:ind w:right="-105" w:rightChars="-50"/>
              <w:jc w:val="both"/>
              <w:rPr>
                <w:rFonts w:hint="eastAsia" w:ascii="宋体" w:hAnsi="宋体"/>
                <w:snapToGrid w:val="0"/>
                <w:spacing w:val="4"/>
                <w:kern w:val="0"/>
                <w:sz w:val="24"/>
                <w:szCs w:val="20"/>
              </w:rPr>
            </w:pPr>
          </w:p>
        </w:tc>
      </w:tr>
      <w:tr w14:paraId="42F4E10C">
        <w:tblPrEx>
          <w:tblLayout w:type="fixed"/>
        </w:tblPrEx>
        <w:trPr>
          <w:cantSplit/>
          <w:trHeight w:val="2095" w:hRule="atLeast"/>
          <w:jc w:val="center"/>
        </w:trPr>
        <w:tc>
          <w:tcPr>
            <w:tcW w:w="540" w:type="dxa"/>
            <w:vAlign w:val="center"/>
          </w:tcPr>
          <w:p w14:paraId="084179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napToGrid w:val="0"/>
                <w:kern w:val="0"/>
                <w:sz w:val="21"/>
                <w:szCs w:val="21"/>
                <w:lang w:val="en-US" w:eastAsia="zh-CN"/>
              </w:rPr>
              <w:t>专长和受表彰情况</w:t>
            </w:r>
          </w:p>
        </w:tc>
        <w:tc>
          <w:tcPr>
            <w:tcW w:w="8741" w:type="dxa"/>
            <w:gridSpan w:val="7"/>
            <w:vAlign w:val="center"/>
          </w:tcPr>
          <w:p w14:paraId="0209BA71">
            <w:pPr>
              <w:widowControl/>
              <w:spacing w:line="240" w:lineRule="auto"/>
              <w:ind w:right="-105" w:rightChars="-50"/>
              <w:jc w:val="both"/>
              <w:rPr>
                <w:rFonts w:hint="eastAsia" w:ascii="宋体" w:hAnsi="宋体"/>
                <w:snapToGrid w:val="0"/>
                <w:spacing w:val="4"/>
                <w:kern w:val="0"/>
                <w:sz w:val="24"/>
                <w:szCs w:val="20"/>
              </w:rPr>
            </w:pPr>
            <w:bookmarkStart w:id="0" w:name="_GoBack"/>
            <w:bookmarkEnd w:id="0"/>
          </w:p>
        </w:tc>
      </w:tr>
      <w:tr w14:paraId="7C0C4745">
        <w:tblPrEx>
          <w:tblLayout w:type="fixed"/>
        </w:tblPrEx>
        <w:trPr>
          <w:cantSplit/>
          <w:trHeight w:val="1230" w:hRule="atLeast"/>
          <w:jc w:val="center"/>
        </w:trPr>
        <w:tc>
          <w:tcPr>
            <w:tcW w:w="540" w:type="dxa"/>
            <w:vAlign w:val="center"/>
          </w:tcPr>
          <w:p w14:paraId="4562605B">
            <w:pPr>
              <w:widowControl/>
              <w:spacing w:line="240" w:lineRule="auto"/>
              <w:jc w:val="center"/>
              <w:rPr>
                <w:rFonts w:hint="eastAsia" w:ascii="宋体" w:hAnsi="宋体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napToGrid w:val="0"/>
                <w:kern w:val="0"/>
                <w:sz w:val="21"/>
                <w:szCs w:val="21"/>
                <w:lang w:val="en-US" w:eastAsia="zh-CN"/>
              </w:rPr>
              <w:t>其他</w:t>
            </w:r>
          </w:p>
        </w:tc>
        <w:tc>
          <w:tcPr>
            <w:tcW w:w="8741" w:type="dxa"/>
            <w:gridSpan w:val="7"/>
            <w:vAlign w:val="center"/>
          </w:tcPr>
          <w:p w14:paraId="5B65AC86">
            <w:pPr>
              <w:widowControl/>
              <w:spacing w:line="240" w:lineRule="auto"/>
              <w:ind w:right="-105" w:rightChars="-50"/>
              <w:jc w:val="both"/>
              <w:rPr>
                <w:rFonts w:hint="eastAsia" w:ascii="宋体" w:hAnsi="宋体"/>
                <w:snapToGrid w:val="0"/>
                <w:spacing w:val="4"/>
                <w:kern w:val="0"/>
                <w:sz w:val="24"/>
                <w:szCs w:val="20"/>
              </w:rPr>
            </w:pPr>
          </w:p>
        </w:tc>
      </w:tr>
    </w:tbl>
    <w:p w14:paraId="128CA640">
      <w:pPr>
        <w:snapToGrid w:val="0"/>
        <w:ind w:left="1120" w:hanging="840" w:hangingChars="400"/>
        <w:rPr>
          <w:rFonts w:hint="eastAsia" w:ascii="仿宋_GB2312" w:hAnsi="宋体" w:eastAsia="仿宋_GB2312" w:cs="宋体"/>
          <w:kern w:val="0"/>
          <w:sz w:val="21"/>
          <w:szCs w:val="21"/>
        </w:rPr>
      </w:pPr>
    </w:p>
    <w:p w14:paraId="2B27A7D3">
      <w:pPr>
        <w:snapToGrid w:val="0"/>
        <w:ind w:left="840" w:leftChars="100" w:hanging="630" w:hangingChars="300"/>
        <w:jc w:val="left"/>
      </w:pPr>
      <w:r>
        <w:rPr>
          <w:rFonts w:hint="eastAsia" w:ascii="仿宋_GB2312" w:hAnsi="宋体" w:eastAsia="仿宋_GB2312" w:cs="宋体"/>
          <w:kern w:val="0"/>
          <w:sz w:val="21"/>
          <w:szCs w:val="21"/>
        </w:rPr>
        <w:t>说明：1.请报考者认真阅读《招聘公告》后如实准确填写此表，表中所填内容，在</w:t>
      </w:r>
      <w:r>
        <w:rPr>
          <w:rFonts w:hint="eastAsia" w:ascii="仿宋_GB2312" w:hAnsi="华文仿宋" w:eastAsia="仿宋_GB2312" w:cs="宋体"/>
          <w:kern w:val="0"/>
          <w:sz w:val="21"/>
          <w:szCs w:val="21"/>
        </w:rPr>
        <w:t>资格复审时须同时提交相应证明材料；</w:t>
      </w:r>
      <w:r>
        <w:rPr>
          <w:rFonts w:hint="eastAsia" w:ascii="仿宋_GB2312" w:hAnsi="宋体" w:eastAsia="仿宋_GB2312" w:cs="宋体"/>
          <w:kern w:val="0"/>
          <w:sz w:val="21"/>
          <w:szCs w:val="21"/>
        </w:rPr>
        <w:t>2.报考者隐瞒有关情况或提供虚假材料的，一律取消其考试或聘用资格，并按有关规定严肃处理。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"/>
  </w:docVar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201</Words>
  <Characters>203</Characters>
  <Lines>0</Lines>
  <Paragraphs>0</Paragraphs>
  <TotalTime>0</TotalTime>
  <ScaleCrop>false</ScaleCrop>
  <LinksUpToDate>false</LinksUpToDate>
  <CharactersWithSpaces>211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2020-07-27T13:00:00Z</dcterms:created>
  <dc:creator>Administrator</dc:creator>
  <cp:lastModifiedBy>iPhone</cp:lastModifiedBy>
  <dcterms:modified xsi:type="dcterms:W3CDTF">2025-06-24T22:04:54Z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2052-12.24.0</vt:lpwstr>
  </property>
  <property fmtid="{D5CDD505-2E9C-101B-9397-08002B2CF9AE}" pid="3" name="ICV">
    <vt:lpwstr>35FCAD9ECF7247DAAD8FAB27DA3FF9E7</vt:lpwstr>
  </property>
  <property fmtid="{D5CDD505-2E9C-101B-9397-08002B2CF9AE}" pid="4" name="KSOTemplateDocerSaveRecord">
    <vt:lpwstr>eyJoZGlkIjoiYTRlY2MxM2E2ZTllYjkyYjY5N2FhZjhlNjdkNDIzMjUiLCJ1c2VySWQiOiIxNjAwMTI5ODQ1In0=</vt:lpwstr>
  </property>
</Properties>
</file>